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97"/>
        <w:gridCol w:w="2697"/>
        <w:gridCol w:w="2698"/>
        <w:gridCol w:w="2698"/>
      </w:tblGrid>
      <w:tr w:rsidR="00D8057F" w14:paraId="6E5CD6F3" w14:textId="77777777" w:rsidTr="00D8057F">
        <w:tc>
          <w:tcPr>
            <w:tcW w:w="2697" w:type="dxa"/>
            <w:vAlign w:val="center"/>
          </w:tcPr>
          <w:p w14:paraId="6E5CD6ED" w14:textId="77777777" w:rsidR="00D8057F" w:rsidRPr="000044D9" w:rsidRDefault="00D8057F" w:rsidP="00D8057F">
            <w:pPr>
              <w:jc w:val="center"/>
              <w:rPr>
                <w:rFonts w:ascii="Arial Narrow" w:hAnsi="Arial Narrow"/>
                <w:sz w:val="54"/>
                <w:szCs w:val="54"/>
              </w:rPr>
            </w:pPr>
            <w:r w:rsidRPr="000044D9">
              <w:rPr>
                <w:rFonts w:ascii="Arial Narrow" w:hAnsi="Arial Narrow"/>
                <w:sz w:val="54"/>
                <w:szCs w:val="54"/>
              </w:rPr>
              <w:t>My</w:t>
            </w:r>
          </w:p>
          <w:p w14:paraId="6E5CD6EE" w14:textId="4CFE987E" w:rsidR="00D8057F" w:rsidRPr="000044D9" w:rsidRDefault="00D8057F" w:rsidP="00D8057F">
            <w:pPr>
              <w:jc w:val="center"/>
              <w:rPr>
                <w:rFonts w:ascii="Arial Narrow" w:hAnsi="Arial Narrow"/>
                <w:sz w:val="54"/>
                <w:szCs w:val="54"/>
              </w:rPr>
            </w:pPr>
            <w:r w:rsidRPr="000044D9">
              <w:rPr>
                <w:rFonts w:ascii="Arial Narrow" w:hAnsi="Arial Narrow"/>
                <w:sz w:val="54"/>
                <w:szCs w:val="54"/>
              </w:rPr>
              <w:t>dear</w:t>
            </w:r>
          </w:p>
        </w:tc>
        <w:tc>
          <w:tcPr>
            <w:tcW w:w="2697" w:type="dxa"/>
            <w:vAlign w:val="center"/>
          </w:tcPr>
          <w:p w14:paraId="6E5CD6F0" w14:textId="78898729" w:rsidR="00D8057F" w:rsidRPr="000044D9" w:rsidRDefault="003A1A70" w:rsidP="00D8057F">
            <w:pPr>
              <w:jc w:val="center"/>
              <w:rPr>
                <w:rFonts w:ascii="Arial Narrow" w:hAnsi="Arial Narrow"/>
                <w:sz w:val="54"/>
                <w:szCs w:val="54"/>
              </w:rPr>
            </w:pPr>
            <w:r>
              <w:rPr>
                <w:rFonts w:ascii="Arial Narrow" w:hAnsi="Arial Narrow"/>
                <w:sz w:val="54"/>
                <w:szCs w:val="54"/>
              </w:rPr>
              <w:t>brothers and sisters</w:t>
            </w:r>
          </w:p>
        </w:tc>
        <w:tc>
          <w:tcPr>
            <w:tcW w:w="2698" w:type="dxa"/>
            <w:vAlign w:val="center"/>
          </w:tcPr>
          <w:p w14:paraId="6E5CD6F1" w14:textId="77777777" w:rsidR="00D8057F" w:rsidRPr="000044D9" w:rsidRDefault="00D8057F" w:rsidP="00D8057F">
            <w:pPr>
              <w:jc w:val="center"/>
              <w:rPr>
                <w:rFonts w:ascii="Arial Narrow" w:hAnsi="Arial Narrow"/>
                <w:sz w:val="54"/>
                <w:szCs w:val="54"/>
              </w:rPr>
            </w:pPr>
            <w:r w:rsidRPr="000044D9">
              <w:rPr>
                <w:rFonts w:ascii="Arial Narrow" w:hAnsi="Arial Narrow"/>
                <w:sz w:val="54"/>
                <w:szCs w:val="54"/>
              </w:rPr>
              <w:t>understand this:</w:t>
            </w:r>
          </w:p>
        </w:tc>
        <w:tc>
          <w:tcPr>
            <w:tcW w:w="2698" w:type="dxa"/>
            <w:vAlign w:val="center"/>
          </w:tcPr>
          <w:p w14:paraId="6E5CD6F2" w14:textId="77777777" w:rsidR="00D8057F" w:rsidRPr="000044D9" w:rsidRDefault="00D8057F" w:rsidP="00D8057F">
            <w:pPr>
              <w:jc w:val="center"/>
              <w:rPr>
                <w:rFonts w:ascii="Arial Narrow" w:hAnsi="Arial Narrow"/>
                <w:sz w:val="54"/>
                <w:szCs w:val="54"/>
              </w:rPr>
            </w:pPr>
            <w:r w:rsidRPr="000044D9">
              <w:rPr>
                <w:rFonts w:ascii="Arial Narrow" w:hAnsi="Arial Narrow"/>
                <w:sz w:val="54"/>
                <w:szCs w:val="54"/>
              </w:rPr>
              <w:t>Everyone</w:t>
            </w:r>
          </w:p>
        </w:tc>
      </w:tr>
      <w:tr w:rsidR="00D8057F" w14:paraId="6E5CD6F8" w14:textId="77777777" w:rsidTr="00D8057F">
        <w:tc>
          <w:tcPr>
            <w:tcW w:w="2697" w:type="dxa"/>
            <w:vAlign w:val="center"/>
          </w:tcPr>
          <w:p w14:paraId="6E5CD6F4" w14:textId="568BDF3B" w:rsidR="00D8057F" w:rsidRPr="000044D9" w:rsidRDefault="003A1A70" w:rsidP="00D8057F">
            <w:pPr>
              <w:jc w:val="center"/>
              <w:rPr>
                <w:rFonts w:ascii="Arial Narrow" w:hAnsi="Arial Narrow"/>
                <w:sz w:val="54"/>
                <w:szCs w:val="54"/>
              </w:rPr>
            </w:pPr>
            <w:r>
              <w:rPr>
                <w:rFonts w:ascii="Arial Narrow" w:hAnsi="Arial Narrow"/>
                <w:sz w:val="54"/>
                <w:szCs w:val="54"/>
              </w:rPr>
              <w:t>should</w:t>
            </w:r>
            <w:r w:rsidR="00D8057F" w:rsidRPr="000044D9">
              <w:rPr>
                <w:rFonts w:ascii="Arial Narrow" w:hAnsi="Arial Narrow"/>
                <w:sz w:val="54"/>
                <w:szCs w:val="54"/>
              </w:rPr>
              <w:t xml:space="preserve"> be</w:t>
            </w:r>
          </w:p>
        </w:tc>
        <w:tc>
          <w:tcPr>
            <w:tcW w:w="2697" w:type="dxa"/>
            <w:vAlign w:val="center"/>
          </w:tcPr>
          <w:p w14:paraId="6E5CD6F5" w14:textId="77777777" w:rsidR="00D8057F" w:rsidRPr="000044D9" w:rsidRDefault="00D8057F" w:rsidP="00D8057F">
            <w:pPr>
              <w:jc w:val="center"/>
              <w:rPr>
                <w:rFonts w:ascii="Arial Narrow" w:hAnsi="Arial Narrow"/>
                <w:sz w:val="54"/>
                <w:szCs w:val="54"/>
              </w:rPr>
            </w:pPr>
            <w:r w:rsidRPr="000044D9">
              <w:rPr>
                <w:rFonts w:ascii="Arial Narrow" w:hAnsi="Arial Narrow"/>
                <w:sz w:val="54"/>
                <w:szCs w:val="54"/>
              </w:rPr>
              <w:t>quick</w:t>
            </w:r>
          </w:p>
        </w:tc>
        <w:tc>
          <w:tcPr>
            <w:tcW w:w="2698" w:type="dxa"/>
            <w:vAlign w:val="center"/>
          </w:tcPr>
          <w:p w14:paraId="6E5CD6F6" w14:textId="6403F490" w:rsidR="00D8057F" w:rsidRPr="000044D9" w:rsidRDefault="00D8057F" w:rsidP="00D8057F">
            <w:pPr>
              <w:jc w:val="center"/>
              <w:rPr>
                <w:rFonts w:ascii="Arial Narrow" w:hAnsi="Arial Narrow"/>
                <w:sz w:val="54"/>
                <w:szCs w:val="54"/>
              </w:rPr>
            </w:pPr>
            <w:r w:rsidRPr="000044D9">
              <w:rPr>
                <w:rFonts w:ascii="Arial Narrow" w:hAnsi="Arial Narrow"/>
                <w:sz w:val="54"/>
                <w:szCs w:val="54"/>
              </w:rPr>
              <w:t xml:space="preserve">to </w:t>
            </w:r>
            <w:r w:rsidR="003A1A70">
              <w:rPr>
                <w:rFonts w:ascii="Arial Narrow" w:hAnsi="Arial Narrow"/>
                <w:sz w:val="54"/>
                <w:szCs w:val="54"/>
              </w:rPr>
              <w:t>listen</w:t>
            </w:r>
            <w:r w:rsidRPr="000044D9">
              <w:rPr>
                <w:rFonts w:ascii="Arial Narrow" w:hAnsi="Arial Narrow"/>
                <w:sz w:val="54"/>
                <w:szCs w:val="54"/>
              </w:rPr>
              <w:t>,</w:t>
            </w:r>
          </w:p>
        </w:tc>
        <w:tc>
          <w:tcPr>
            <w:tcW w:w="2698" w:type="dxa"/>
            <w:vAlign w:val="center"/>
          </w:tcPr>
          <w:p w14:paraId="6E5CD6F7" w14:textId="77777777" w:rsidR="00D8057F" w:rsidRPr="000044D9" w:rsidRDefault="00D8057F" w:rsidP="00D8057F">
            <w:pPr>
              <w:jc w:val="center"/>
              <w:rPr>
                <w:rFonts w:ascii="Arial Narrow" w:hAnsi="Arial Narrow"/>
                <w:sz w:val="54"/>
                <w:szCs w:val="54"/>
              </w:rPr>
            </w:pPr>
            <w:r w:rsidRPr="000044D9">
              <w:rPr>
                <w:rFonts w:ascii="Arial Narrow" w:hAnsi="Arial Narrow"/>
                <w:sz w:val="54"/>
                <w:szCs w:val="54"/>
              </w:rPr>
              <w:t>slow</w:t>
            </w:r>
          </w:p>
        </w:tc>
      </w:tr>
      <w:tr w:rsidR="00D8057F" w14:paraId="6E5CD6FD" w14:textId="77777777" w:rsidTr="00D8057F">
        <w:tc>
          <w:tcPr>
            <w:tcW w:w="2697" w:type="dxa"/>
            <w:vAlign w:val="center"/>
          </w:tcPr>
          <w:p w14:paraId="6E5CD6F9" w14:textId="77777777" w:rsidR="00D8057F" w:rsidRPr="000044D9" w:rsidRDefault="00D8057F" w:rsidP="00D8057F">
            <w:pPr>
              <w:jc w:val="center"/>
              <w:rPr>
                <w:rFonts w:ascii="Arial Narrow" w:hAnsi="Arial Narrow"/>
                <w:sz w:val="54"/>
                <w:szCs w:val="54"/>
              </w:rPr>
            </w:pPr>
            <w:r w:rsidRPr="000044D9">
              <w:rPr>
                <w:rFonts w:ascii="Arial Narrow" w:hAnsi="Arial Narrow"/>
                <w:sz w:val="54"/>
                <w:szCs w:val="54"/>
              </w:rPr>
              <w:t>to speak,</w:t>
            </w:r>
          </w:p>
        </w:tc>
        <w:tc>
          <w:tcPr>
            <w:tcW w:w="2697" w:type="dxa"/>
            <w:vAlign w:val="center"/>
          </w:tcPr>
          <w:p w14:paraId="6E5CD6FA" w14:textId="77777777" w:rsidR="00D8057F" w:rsidRPr="000044D9" w:rsidRDefault="00D8057F" w:rsidP="00D8057F">
            <w:pPr>
              <w:jc w:val="center"/>
              <w:rPr>
                <w:rFonts w:ascii="Arial Narrow" w:hAnsi="Arial Narrow"/>
                <w:sz w:val="54"/>
                <w:szCs w:val="54"/>
              </w:rPr>
            </w:pPr>
            <w:r w:rsidRPr="000044D9">
              <w:rPr>
                <w:rFonts w:ascii="Arial Narrow" w:hAnsi="Arial Narrow"/>
                <w:sz w:val="54"/>
                <w:szCs w:val="54"/>
              </w:rPr>
              <w:t>and</w:t>
            </w:r>
          </w:p>
        </w:tc>
        <w:tc>
          <w:tcPr>
            <w:tcW w:w="2698" w:type="dxa"/>
            <w:vAlign w:val="center"/>
          </w:tcPr>
          <w:p w14:paraId="6E5CD6FB" w14:textId="77777777" w:rsidR="00D8057F" w:rsidRPr="000044D9" w:rsidRDefault="00D8057F" w:rsidP="00D8057F">
            <w:pPr>
              <w:jc w:val="center"/>
              <w:rPr>
                <w:rFonts w:ascii="Arial Narrow" w:hAnsi="Arial Narrow"/>
                <w:sz w:val="54"/>
                <w:szCs w:val="54"/>
              </w:rPr>
            </w:pPr>
            <w:r w:rsidRPr="000044D9">
              <w:rPr>
                <w:rFonts w:ascii="Arial Narrow" w:hAnsi="Arial Narrow"/>
                <w:sz w:val="54"/>
                <w:szCs w:val="54"/>
              </w:rPr>
              <w:t>slow</w:t>
            </w:r>
          </w:p>
        </w:tc>
        <w:tc>
          <w:tcPr>
            <w:tcW w:w="2698" w:type="dxa"/>
            <w:vAlign w:val="center"/>
          </w:tcPr>
          <w:p w14:paraId="6E5CD6FC" w14:textId="77777777" w:rsidR="00D8057F" w:rsidRPr="000044D9" w:rsidRDefault="00D8057F" w:rsidP="00D8057F">
            <w:pPr>
              <w:jc w:val="center"/>
              <w:rPr>
                <w:rFonts w:ascii="Arial Narrow" w:hAnsi="Arial Narrow"/>
                <w:sz w:val="54"/>
                <w:szCs w:val="54"/>
              </w:rPr>
            </w:pPr>
            <w:r w:rsidRPr="000044D9">
              <w:rPr>
                <w:rFonts w:ascii="Arial Narrow" w:hAnsi="Arial Narrow"/>
                <w:sz w:val="54"/>
                <w:szCs w:val="54"/>
              </w:rPr>
              <w:t>to anger,</w:t>
            </w:r>
          </w:p>
        </w:tc>
      </w:tr>
    </w:tbl>
    <w:p w14:paraId="4AC2C70E" w14:textId="77777777" w:rsidR="003A1A70" w:rsidRPr="003A1A70" w:rsidRDefault="003A1A70" w:rsidP="0027350A">
      <w:pPr>
        <w:rPr>
          <w:rFonts w:cs="Arial"/>
          <w:sz w:val="20"/>
          <w:szCs w:val="20"/>
        </w:rPr>
      </w:pPr>
    </w:p>
    <w:p w14:paraId="6858BB6F" w14:textId="1CC19D78" w:rsidR="0027350A" w:rsidRPr="0027350A" w:rsidRDefault="0027350A" w:rsidP="0027350A">
      <w:pPr>
        <w:rPr>
          <w:rFonts w:cs="Arial"/>
          <w:sz w:val="28"/>
          <w:szCs w:val="28"/>
        </w:rPr>
      </w:pPr>
      <w:r w:rsidRPr="0027350A">
        <w:rPr>
          <w:rFonts w:cs="Arial"/>
          <w:sz w:val="28"/>
          <w:szCs w:val="28"/>
        </w:rPr>
        <w:t>Red Cycle Verse Activity 24 CSB</w:t>
      </w:r>
    </w:p>
    <w:p w14:paraId="6E5CD6FF" w14:textId="77777777" w:rsidR="00D8057F" w:rsidRDefault="00D8057F"/>
    <w:p w14:paraId="6E5CD700" w14:textId="77777777" w:rsidR="00D8057F" w:rsidRDefault="00D8057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97"/>
        <w:gridCol w:w="2697"/>
        <w:gridCol w:w="2698"/>
        <w:gridCol w:w="2698"/>
      </w:tblGrid>
      <w:tr w:rsidR="003A1A70" w:rsidRPr="000044D9" w14:paraId="6E5CD707" w14:textId="77777777" w:rsidTr="00317903">
        <w:tc>
          <w:tcPr>
            <w:tcW w:w="2697" w:type="dxa"/>
            <w:vAlign w:val="center"/>
          </w:tcPr>
          <w:p w14:paraId="24826BCF" w14:textId="77777777" w:rsidR="003A1A70" w:rsidRPr="000044D9" w:rsidRDefault="003A1A70" w:rsidP="003A1A70">
            <w:pPr>
              <w:jc w:val="center"/>
              <w:rPr>
                <w:rFonts w:ascii="Arial Narrow" w:hAnsi="Arial Narrow"/>
                <w:sz w:val="54"/>
                <w:szCs w:val="54"/>
              </w:rPr>
            </w:pPr>
            <w:r w:rsidRPr="000044D9">
              <w:rPr>
                <w:rFonts w:ascii="Arial Narrow" w:hAnsi="Arial Narrow"/>
                <w:sz w:val="54"/>
                <w:szCs w:val="54"/>
              </w:rPr>
              <w:t>My</w:t>
            </w:r>
          </w:p>
          <w:p w14:paraId="6E5CD702" w14:textId="3A6EA563" w:rsidR="003A1A70" w:rsidRPr="000044D9" w:rsidRDefault="003A1A70" w:rsidP="003A1A70">
            <w:pPr>
              <w:jc w:val="center"/>
              <w:rPr>
                <w:rFonts w:ascii="Arial Narrow" w:hAnsi="Arial Narrow"/>
                <w:sz w:val="54"/>
                <w:szCs w:val="54"/>
              </w:rPr>
            </w:pPr>
            <w:r w:rsidRPr="000044D9">
              <w:rPr>
                <w:rFonts w:ascii="Arial Narrow" w:hAnsi="Arial Narrow"/>
                <w:sz w:val="54"/>
                <w:szCs w:val="54"/>
              </w:rPr>
              <w:t>dear</w:t>
            </w:r>
          </w:p>
        </w:tc>
        <w:tc>
          <w:tcPr>
            <w:tcW w:w="2697" w:type="dxa"/>
            <w:vAlign w:val="center"/>
          </w:tcPr>
          <w:p w14:paraId="6E5CD704" w14:textId="3C0D0EB3" w:rsidR="003A1A70" w:rsidRPr="000044D9" w:rsidRDefault="003A1A70" w:rsidP="003A1A70">
            <w:pPr>
              <w:jc w:val="center"/>
              <w:rPr>
                <w:rFonts w:ascii="Arial Narrow" w:hAnsi="Arial Narrow"/>
                <w:sz w:val="54"/>
                <w:szCs w:val="54"/>
              </w:rPr>
            </w:pPr>
            <w:r>
              <w:rPr>
                <w:rFonts w:ascii="Arial Narrow" w:hAnsi="Arial Narrow"/>
                <w:sz w:val="54"/>
                <w:szCs w:val="54"/>
              </w:rPr>
              <w:t>brothers and sisters</w:t>
            </w:r>
          </w:p>
        </w:tc>
        <w:tc>
          <w:tcPr>
            <w:tcW w:w="2698" w:type="dxa"/>
            <w:vAlign w:val="center"/>
          </w:tcPr>
          <w:p w14:paraId="6E5CD705" w14:textId="14BEB277" w:rsidR="003A1A70" w:rsidRPr="000044D9" w:rsidRDefault="003A1A70" w:rsidP="003A1A70">
            <w:pPr>
              <w:jc w:val="center"/>
              <w:rPr>
                <w:rFonts w:ascii="Arial Narrow" w:hAnsi="Arial Narrow"/>
                <w:sz w:val="54"/>
                <w:szCs w:val="54"/>
              </w:rPr>
            </w:pPr>
            <w:r w:rsidRPr="000044D9">
              <w:rPr>
                <w:rFonts w:ascii="Arial Narrow" w:hAnsi="Arial Narrow"/>
                <w:sz w:val="54"/>
                <w:szCs w:val="54"/>
              </w:rPr>
              <w:t>understand this:</w:t>
            </w:r>
          </w:p>
        </w:tc>
        <w:tc>
          <w:tcPr>
            <w:tcW w:w="2698" w:type="dxa"/>
            <w:vAlign w:val="center"/>
          </w:tcPr>
          <w:p w14:paraId="6E5CD706" w14:textId="6092C467" w:rsidR="003A1A70" w:rsidRPr="000044D9" w:rsidRDefault="003A1A70" w:rsidP="003A1A70">
            <w:pPr>
              <w:jc w:val="center"/>
              <w:rPr>
                <w:rFonts w:ascii="Arial Narrow" w:hAnsi="Arial Narrow"/>
                <w:sz w:val="54"/>
                <w:szCs w:val="54"/>
              </w:rPr>
            </w:pPr>
            <w:r w:rsidRPr="000044D9">
              <w:rPr>
                <w:rFonts w:ascii="Arial Narrow" w:hAnsi="Arial Narrow"/>
                <w:sz w:val="54"/>
                <w:szCs w:val="54"/>
              </w:rPr>
              <w:t>Everyone</w:t>
            </w:r>
          </w:p>
        </w:tc>
      </w:tr>
      <w:tr w:rsidR="003A1A70" w:rsidRPr="000044D9" w14:paraId="6E5CD70C" w14:textId="77777777" w:rsidTr="00317903">
        <w:tc>
          <w:tcPr>
            <w:tcW w:w="2697" w:type="dxa"/>
            <w:vAlign w:val="center"/>
          </w:tcPr>
          <w:p w14:paraId="6E5CD708" w14:textId="161F653B" w:rsidR="003A1A70" w:rsidRPr="000044D9" w:rsidRDefault="003A1A70" w:rsidP="003A1A70">
            <w:pPr>
              <w:jc w:val="center"/>
              <w:rPr>
                <w:rFonts w:ascii="Arial Narrow" w:hAnsi="Arial Narrow"/>
                <w:sz w:val="54"/>
                <w:szCs w:val="54"/>
              </w:rPr>
            </w:pPr>
            <w:r>
              <w:rPr>
                <w:rFonts w:ascii="Arial Narrow" w:hAnsi="Arial Narrow"/>
                <w:sz w:val="54"/>
                <w:szCs w:val="54"/>
              </w:rPr>
              <w:t>should</w:t>
            </w:r>
            <w:r w:rsidRPr="000044D9">
              <w:rPr>
                <w:rFonts w:ascii="Arial Narrow" w:hAnsi="Arial Narrow"/>
                <w:sz w:val="54"/>
                <w:szCs w:val="54"/>
              </w:rPr>
              <w:t xml:space="preserve"> be</w:t>
            </w:r>
          </w:p>
        </w:tc>
        <w:tc>
          <w:tcPr>
            <w:tcW w:w="2697" w:type="dxa"/>
            <w:vAlign w:val="center"/>
          </w:tcPr>
          <w:p w14:paraId="6E5CD709" w14:textId="0D6B17AA" w:rsidR="003A1A70" w:rsidRPr="000044D9" w:rsidRDefault="003A1A70" w:rsidP="003A1A70">
            <w:pPr>
              <w:jc w:val="center"/>
              <w:rPr>
                <w:rFonts w:ascii="Arial Narrow" w:hAnsi="Arial Narrow"/>
                <w:sz w:val="54"/>
                <w:szCs w:val="54"/>
              </w:rPr>
            </w:pPr>
            <w:r w:rsidRPr="000044D9">
              <w:rPr>
                <w:rFonts w:ascii="Arial Narrow" w:hAnsi="Arial Narrow"/>
                <w:sz w:val="54"/>
                <w:szCs w:val="54"/>
              </w:rPr>
              <w:t>quick</w:t>
            </w:r>
          </w:p>
        </w:tc>
        <w:tc>
          <w:tcPr>
            <w:tcW w:w="2698" w:type="dxa"/>
            <w:vAlign w:val="center"/>
          </w:tcPr>
          <w:p w14:paraId="6E5CD70A" w14:textId="62BE0DF8" w:rsidR="003A1A70" w:rsidRPr="000044D9" w:rsidRDefault="003A1A70" w:rsidP="003A1A70">
            <w:pPr>
              <w:jc w:val="center"/>
              <w:rPr>
                <w:rFonts w:ascii="Arial Narrow" w:hAnsi="Arial Narrow"/>
                <w:sz w:val="54"/>
                <w:szCs w:val="54"/>
              </w:rPr>
            </w:pPr>
            <w:r w:rsidRPr="000044D9">
              <w:rPr>
                <w:rFonts w:ascii="Arial Narrow" w:hAnsi="Arial Narrow"/>
                <w:sz w:val="54"/>
                <w:szCs w:val="54"/>
              </w:rPr>
              <w:t xml:space="preserve">to </w:t>
            </w:r>
            <w:r>
              <w:rPr>
                <w:rFonts w:ascii="Arial Narrow" w:hAnsi="Arial Narrow"/>
                <w:sz w:val="54"/>
                <w:szCs w:val="54"/>
              </w:rPr>
              <w:t>listen</w:t>
            </w:r>
            <w:r w:rsidRPr="000044D9">
              <w:rPr>
                <w:rFonts w:ascii="Arial Narrow" w:hAnsi="Arial Narrow"/>
                <w:sz w:val="54"/>
                <w:szCs w:val="54"/>
              </w:rPr>
              <w:t>,</w:t>
            </w:r>
          </w:p>
        </w:tc>
        <w:tc>
          <w:tcPr>
            <w:tcW w:w="2698" w:type="dxa"/>
            <w:vAlign w:val="center"/>
          </w:tcPr>
          <w:p w14:paraId="6E5CD70B" w14:textId="7687417D" w:rsidR="003A1A70" w:rsidRPr="000044D9" w:rsidRDefault="003A1A70" w:rsidP="003A1A70">
            <w:pPr>
              <w:jc w:val="center"/>
              <w:rPr>
                <w:rFonts w:ascii="Arial Narrow" w:hAnsi="Arial Narrow"/>
                <w:sz w:val="54"/>
                <w:szCs w:val="54"/>
              </w:rPr>
            </w:pPr>
            <w:r w:rsidRPr="000044D9">
              <w:rPr>
                <w:rFonts w:ascii="Arial Narrow" w:hAnsi="Arial Narrow"/>
                <w:sz w:val="54"/>
                <w:szCs w:val="54"/>
              </w:rPr>
              <w:t>slow</w:t>
            </w:r>
          </w:p>
        </w:tc>
      </w:tr>
      <w:tr w:rsidR="003A1A70" w:rsidRPr="000044D9" w14:paraId="6E5CD711" w14:textId="77777777" w:rsidTr="00317903">
        <w:tc>
          <w:tcPr>
            <w:tcW w:w="2697" w:type="dxa"/>
            <w:vAlign w:val="center"/>
          </w:tcPr>
          <w:p w14:paraId="6E5CD70D" w14:textId="1357AAE9" w:rsidR="003A1A70" w:rsidRPr="000044D9" w:rsidRDefault="003A1A70" w:rsidP="003A1A70">
            <w:pPr>
              <w:jc w:val="center"/>
              <w:rPr>
                <w:rFonts w:ascii="Arial Narrow" w:hAnsi="Arial Narrow"/>
                <w:sz w:val="54"/>
                <w:szCs w:val="54"/>
              </w:rPr>
            </w:pPr>
            <w:r w:rsidRPr="000044D9">
              <w:rPr>
                <w:rFonts w:ascii="Arial Narrow" w:hAnsi="Arial Narrow"/>
                <w:sz w:val="54"/>
                <w:szCs w:val="54"/>
              </w:rPr>
              <w:t>to speak,</w:t>
            </w:r>
          </w:p>
        </w:tc>
        <w:tc>
          <w:tcPr>
            <w:tcW w:w="2697" w:type="dxa"/>
            <w:vAlign w:val="center"/>
          </w:tcPr>
          <w:p w14:paraId="6E5CD70E" w14:textId="4A67BF99" w:rsidR="003A1A70" w:rsidRPr="000044D9" w:rsidRDefault="003A1A70" w:rsidP="003A1A70">
            <w:pPr>
              <w:jc w:val="center"/>
              <w:rPr>
                <w:rFonts w:ascii="Arial Narrow" w:hAnsi="Arial Narrow"/>
                <w:sz w:val="54"/>
                <w:szCs w:val="54"/>
              </w:rPr>
            </w:pPr>
            <w:r w:rsidRPr="000044D9">
              <w:rPr>
                <w:rFonts w:ascii="Arial Narrow" w:hAnsi="Arial Narrow"/>
                <w:sz w:val="54"/>
                <w:szCs w:val="54"/>
              </w:rPr>
              <w:t>and</w:t>
            </w:r>
          </w:p>
        </w:tc>
        <w:tc>
          <w:tcPr>
            <w:tcW w:w="2698" w:type="dxa"/>
            <w:vAlign w:val="center"/>
          </w:tcPr>
          <w:p w14:paraId="6E5CD70F" w14:textId="4C2F569F" w:rsidR="003A1A70" w:rsidRPr="000044D9" w:rsidRDefault="003A1A70" w:rsidP="003A1A70">
            <w:pPr>
              <w:jc w:val="center"/>
              <w:rPr>
                <w:rFonts w:ascii="Arial Narrow" w:hAnsi="Arial Narrow"/>
                <w:sz w:val="54"/>
                <w:szCs w:val="54"/>
              </w:rPr>
            </w:pPr>
            <w:r w:rsidRPr="000044D9">
              <w:rPr>
                <w:rFonts w:ascii="Arial Narrow" w:hAnsi="Arial Narrow"/>
                <w:sz w:val="54"/>
                <w:szCs w:val="54"/>
              </w:rPr>
              <w:t>slow</w:t>
            </w:r>
          </w:p>
        </w:tc>
        <w:tc>
          <w:tcPr>
            <w:tcW w:w="2698" w:type="dxa"/>
            <w:vAlign w:val="center"/>
          </w:tcPr>
          <w:p w14:paraId="6E5CD710" w14:textId="558E32F9" w:rsidR="003A1A70" w:rsidRPr="000044D9" w:rsidRDefault="003A1A70" w:rsidP="003A1A70">
            <w:pPr>
              <w:jc w:val="center"/>
              <w:rPr>
                <w:rFonts w:ascii="Arial Narrow" w:hAnsi="Arial Narrow"/>
                <w:sz w:val="54"/>
                <w:szCs w:val="54"/>
              </w:rPr>
            </w:pPr>
            <w:r w:rsidRPr="000044D9">
              <w:rPr>
                <w:rFonts w:ascii="Arial Narrow" w:hAnsi="Arial Narrow"/>
                <w:sz w:val="54"/>
                <w:szCs w:val="54"/>
              </w:rPr>
              <w:t>to anger,</w:t>
            </w:r>
          </w:p>
        </w:tc>
      </w:tr>
    </w:tbl>
    <w:p w14:paraId="210D1724" w14:textId="77777777" w:rsidR="003A1A70" w:rsidRPr="003A1A70" w:rsidRDefault="003A1A70" w:rsidP="0027350A">
      <w:pPr>
        <w:rPr>
          <w:rFonts w:cs="Arial"/>
          <w:sz w:val="20"/>
          <w:szCs w:val="20"/>
        </w:rPr>
      </w:pPr>
    </w:p>
    <w:p w14:paraId="1F88CA26" w14:textId="2D5B4259" w:rsidR="0027350A" w:rsidRPr="0027350A" w:rsidRDefault="0027350A" w:rsidP="0027350A">
      <w:pPr>
        <w:rPr>
          <w:rFonts w:cs="Arial"/>
          <w:sz w:val="28"/>
          <w:szCs w:val="28"/>
        </w:rPr>
      </w:pPr>
      <w:r w:rsidRPr="0027350A">
        <w:rPr>
          <w:rFonts w:cs="Arial"/>
          <w:sz w:val="28"/>
          <w:szCs w:val="28"/>
        </w:rPr>
        <w:t>Red Cycle Verse Activity 24 CSB</w:t>
      </w:r>
    </w:p>
    <w:p w14:paraId="6E5CD713" w14:textId="77777777" w:rsidR="000044D9" w:rsidRPr="00D8057F" w:rsidRDefault="000044D9" w:rsidP="00D8057F">
      <w:pPr>
        <w:rPr>
          <w:rFonts w:ascii="Comic Sans MS" w:hAnsi="Comic Sans MS"/>
          <w:sz w:val="28"/>
          <w:szCs w:val="28"/>
        </w:rPr>
      </w:pPr>
    </w:p>
    <w:p w14:paraId="6E5CD714" w14:textId="77777777" w:rsidR="00D8057F" w:rsidRDefault="00D8057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97"/>
        <w:gridCol w:w="2697"/>
        <w:gridCol w:w="2698"/>
        <w:gridCol w:w="2698"/>
      </w:tblGrid>
      <w:tr w:rsidR="003A1A70" w:rsidRPr="000044D9" w14:paraId="6E5CD71B" w14:textId="77777777" w:rsidTr="00317903">
        <w:tc>
          <w:tcPr>
            <w:tcW w:w="2697" w:type="dxa"/>
            <w:vAlign w:val="center"/>
          </w:tcPr>
          <w:p w14:paraId="7260E80E" w14:textId="77777777" w:rsidR="003A1A70" w:rsidRPr="000044D9" w:rsidRDefault="003A1A70" w:rsidP="003A1A70">
            <w:pPr>
              <w:jc w:val="center"/>
              <w:rPr>
                <w:rFonts w:ascii="Arial Narrow" w:hAnsi="Arial Narrow"/>
                <w:sz w:val="54"/>
                <w:szCs w:val="54"/>
              </w:rPr>
            </w:pPr>
            <w:r w:rsidRPr="000044D9">
              <w:rPr>
                <w:rFonts w:ascii="Arial Narrow" w:hAnsi="Arial Narrow"/>
                <w:sz w:val="54"/>
                <w:szCs w:val="54"/>
              </w:rPr>
              <w:t>My</w:t>
            </w:r>
          </w:p>
          <w:p w14:paraId="6E5CD716" w14:textId="0AB34618" w:rsidR="003A1A70" w:rsidRPr="000044D9" w:rsidRDefault="003A1A70" w:rsidP="003A1A70">
            <w:pPr>
              <w:jc w:val="center"/>
              <w:rPr>
                <w:rFonts w:ascii="Arial Narrow" w:hAnsi="Arial Narrow"/>
                <w:sz w:val="54"/>
                <w:szCs w:val="54"/>
              </w:rPr>
            </w:pPr>
            <w:r w:rsidRPr="000044D9">
              <w:rPr>
                <w:rFonts w:ascii="Arial Narrow" w:hAnsi="Arial Narrow"/>
                <w:sz w:val="54"/>
                <w:szCs w:val="54"/>
              </w:rPr>
              <w:t>dear</w:t>
            </w:r>
          </w:p>
        </w:tc>
        <w:tc>
          <w:tcPr>
            <w:tcW w:w="2697" w:type="dxa"/>
            <w:vAlign w:val="center"/>
          </w:tcPr>
          <w:p w14:paraId="6E5CD718" w14:textId="55DD6BAA" w:rsidR="003A1A70" w:rsidRPr="000044D9" w:rsidRDefault="003A1A70" w:rsidP="003A1A70">
            <w:pPr>
              <w:jc w:val="center"/>
              <w:rPr>
                <w:rFonts w:ascii="Arial Narrow" w:hAnsi="Arial Narrow"/>
                <w:sz w:val="54"/>
                <w:szCs w:val="54"/>
              </w:rPr>
            </w:pPr>
            <w:r>
              <w:rPr>
                <w:rFonts w:ascii="Arial Narrow" w:hAnsi="Arial Narrow"/>
                <w:sz w:val="54"/>
                <w:szCs w:val="54"/>
              </w:rPr>
              <w:t>brothers and sisters</w:t>
            </w:r>
          </w:p>
        </w:tc>
        <w:tc>
          <w:tcPr>
            <w:tcW w:w="2698" w:type="dxa"/>
            <w:vAlign w:val="center"/>
          </w:tcPr>
          <w:p w14:paraId="6E5CD719" w14:textId="611A1F2A" w:rsidR="003A1A70" w:rsidRPr="000044D9" w:rsidRDefault="003A1A70" w:rsidP="003A1A70">
            <w:pPr>
              <w:jc w:val="center"/>
              <w:rPr>
                <w:rFonts w:ascii="Arial Narrow" w:hAnsi="Arial Narrow"/>
                <w:sz w:val="54"/>
                <w:szCs w:val="54"/>
              </w:rPr>
            </w:pPr>
            <w:r w:rsidRPr="000044D9">
              <w:rPr>
                <w:rFonts w:ascii="Arial Narrow" w:hAnsi="Arial Narrow"/>
                <w:sz w:val="54"/>
                <w:szCs w:val="54"/>
              </w:rPr>
              <w:t>understand this:</w:t>
            </w:r>
          </w:p>
        </w:tc>
        <w:tc>
          <w:tcPr>
            <w:tcW w:w="2698" w:type="dxa"/>
            <w:vAlign w:val="center"/>
          </w:tcPr>
          <w:p w14:paraId="6E5CD71A" w14:textId="73693067" w:rsidR="003A1A70" w:rsidRPr="000044D9" w:rsidRDefault="003A1A70" w:rsidP="003A1A70">
            <w:pPr>
              <w:jc w:val="center"/>
              <w:rPr>
                <w:rFonts w:ascii="Arial Narrow" w:hAnsi="Arial Narrow"/>
                <w:sz w:val="54"/>
                <w:szCs w:val="54"/>
              </w:rPr>
            </w:pPr>
            <w:r w:rsidRPr="000044D9">
              <w:rPr>
                <w:rFonts w:ascii="Arial Narrow" w:hAnsi="Arial Narrow"/>
                <w:sz w:val="54"/>
                <w:szCs w:val="54"/>
              </w:rPr>
              <w:t>Everyone</w:t>
            </w:r>
          </w:p>
        </w:tc>
      </w:tr>
      <w:tr w:rsidR="003A1A70" w:rsidRPr="000044D9" w14:paraId="6E5CD720" w14:textId="77777777" w:rsidTr="00317903">
        <w:tc>
          <w:tcPr>
            <w:tcW w:w="2697" w:type="dxa"/>
            <w:vAlign w:val="center"/>
          </w:tcPr>
          <w:p w14:paraId="6E5CD71C" w14:textId="3FF18B6D" w:rsidR="003A1A70" w:rsidRPr="000044D9" w:rsidRDefault="003A1A70" w:rsidP="003A1A70">
            <w:pPr>
              <w:jc w:val="center"/>
              <w:rPr>
                <w:rFonts w:ascii="Arial Narrow" w:hAnsi="Arial Narrow"/>
                <w:sz w:val="54"/>
                <w:szCs w:val="54"/>
              </w:rPr>
            </w:pPr>
            <w:r>
              <w:rPr>
                <w:rFonts w:ascii="Arial Narrow" w:hAnsi="Arial Narrow"/>
                <w:sz w:val="54"/>
                <w:szCs w:val="54"/>
              </w:rPr>
              <w:t>should</w:t>
            </w:r>
            <w:r w:rsidRPr="000044D9">
              <w:rPr>
                <w:rFonts w:ascii="Arial Narrow" w:hAnsi="Arial Narrow"/>
                <w:sz w:val="54"/>
                <w:szCs w:val="54"/>
              </w:rPr>
              <w:t xml:space="preserve"> be</w:t>
            </w:r>
          </w:p>
        </w:tc>
        <w:tc>
          <w:tcPr>
            <w:tcW w:w="2697" w:type="dxa"/>
            <w:vAlign w:val="center"/>
          </w:tcPr>
          <w:p w14:paraId="6E5CD71D" w14:textId="07F6A4DA" w:rsidR="003A1A70" w:rsidRPr="000044D9" w:rsidRDefault="003A1A70" w:rsidP="003A1A70">
            <w:pPr>
              <w:jc w:val="center"/>
              <w:rPr>
                <w:rFonts w:ascii="Arial Narrow" w:hAnsi="Arial Narrow"/>
                <w:sz w:val="54"/>
                <w:szCs w:val="54"/>
              </w:rPr>
            </w:pPr>
            <w:r w:rsidRPr="000044D9">
              <w:rPr>
                <w:rFonts w:ascii="Arial Narrow" w:hAnsi="Arial Narrow"/>
                <w:sz w:val="54"/>
                <w:szCs w:val="54"/>
              </w:rPr>
              <w:t>quick</w:t>
            </w:r>
          </w:p>
        </w:tc>
        <w:tc>
          <w:tcPr>
            <w:tcW w:w="2698" w:type="dxa"/>
            <w:vAlign w:val="center"/>
          </w:tcPr>
          <w:p w14:paraId="6E5CD71E" w14:textId="6CC605D5" w:rsidR="003A1A70" w:rsidRPr="000044D9" w:rsidRDefault="003A1A70" w:rsidP="003A1A70">
            <w:pPr>
              <w:jc w:val="center"/>
              <w:rPr>
                <w:rFonts w:ascii="Arial Narrow" w:hAnsi="Arial Narrow"/>
                <w:sz w:val="54"/>
                <w:szCs w:val="54"/>
              </w:rPr>
            </w:pPr>
            <w:r w:rsidRPr="000044D9">
              <w:rPr>
                <w:rFonts w:ascii="Arial Narrow" w:hAnsi="Arial Narrow"/>
                <w:sz w:val="54"/>
                <w:szCs w:val="54"/>
              </w:rPr>
              <w:t xml:space="preserve">to </w:t>
            </w:r>
            <w:r>
              <w:rPr>
                <w:rFonts w:ascii="Arial Narrow" w:hAnsi="Arial Narrow"/>
                <w:sz w:val="54"/>
                <w:szCs w:val="54"/>
              </w:rPr>
              <w:t>listen</w:t>
            </w:r>
            <w:r w:rsidRPr="000044D9">
              <w:rPr>
                <w:rFonts w:ascii="Arial Narrow" w:hAnsi="Arial Narrow"/>
                <w:sz w:val="54"/>
                <w:szCs w:val="54"/>
              </w:rPr>
              <w:t>,</w:t>
            </w:r>
          </w:p>
        </w:tc>
        <w:tc>
          <w:tcPr>
            <w:tcW w:w="2698" w:type="dxa"/>
            <w:vAlign w:val="center"/>
          </w:tcPr>
          <w:p w14:paraId="6E5CD71F" w14:textId="766AF55D" w:rsidR="003A1A70" w:rsidRPr="000044D9" w:rsidRDefault="003A1A70" w:rsidP="003A1A70">
            <w:pPr>
              <w:jc w:val="center"/>
              <w:rPr>
                <w:rFonts w:ascii="Arial Narrow" w:hAnsi="Arial Narrow"/>
                <w:sz w:val="54"/>
                <w:szCs w:val="54"/>
              </w:rPr>
            </w:pPr>
            <w:r w:rsidRPr="000044D9">
              <w:rPr>
                <w:rFonts w:ascii="Arial Narrow" w:hAnsi="Arial Narrow"/>
                <w:sz w:val="54"/>
                <w:szCs w:val="54"/>
              </w:rPr>
              <w:t>slow</w:t>
            </w:r>
          </w:p>
        </w:tc>
      </w:tr>
      <w:tr w:rsidR="003A1A70" w:rsidRPr="000044D9" w14:paraId="6E5CD725" w14:textId="77777777" w:rsidTr="00317903">
        <w:tc>
          <w:tcPr>
            <w:tcW w:w="2697" w:type="dxa"/>
            <w:vAlign w:val="center"/>
          </w:tcPr>
          <w:p w14:paraId="6E5CD721" w14:textId="2C9C2AE7" w:rsidR="003A1A70" w:rsidRPr="000044D9" w:rsidRDefault="003A1A70" w:rsidP="003A1A70">
            <w:pPr>
              <w:jc w:val="center"/>
              <w:rPr>
                <w:rFonts w:ascii="Arial Narrow" w:hAnsi="Arial Narrow"/>
                <w:sz w:val="54"/>
                <w:szCs w:val="54"/>
              </w:rPr>
            </w:pPr>
            <w:r w:rsidRPr="000044D9">
              <w:rPr>
                <w:rFonts w:ascii="Arial Narrow" w:hAnsi="Arial Narrow"/>
                <w:sz w:val="54"/>
                <w:szCs w:val="54"/>
              </w:rPr>
              <w:t>to speak,</w:t>
            </w:r>
          </w:p>
        </w:tc>
        <w:tc>
          <w:tcPr>
            <w:tcW w:w="2697" w:type="dxa"/>
            <w:vAlign w:val="center"/>
          </w:tcPr>
          <w:p w14:paraId="6E5CD722" w14:textId="2A52F9D8" w:rsidR="003A1A70" w:rsidRPr="000044D9" w:rsidRDefault="003A1A70" w:rsidP="003A1A70">
            <w:pPr>
              <w:jc w:val="center"/>
              <w:rPr>
                <w:rFonts w:ascii="Arial Narrow" w:hAnsi="Arial Narrow"/>
                <w:sz w:val="54"/>
                <w:szCs w:val="54"/>
              </w:rPr>
            </w:pPr>
            <w:r w:rsidRPr="000044D9">
              <w:rPr>
                <w:rFonts w:ascii="Arial Narrow" w:hAnsi="Arial Narrow"/>
                <w:sz w:val="54"/>
                <w:szCs w:val="54"/>
              </w:rPr>
              <w:t>and</w:t>
            </w:r>
          </w:p>
        </w:tc>
        <w:tc>
          <w:tcPr>
            <w:tcW w:w="2698" w:type="dxa"/>
            <w:vAlign w:val="center"/>
          </w:tcPr>
          <w:p w14:paraId="6E5CD723" w14:textId="72D0D863" w:rsidR="003A1A70" w:rsidRPr="000044D9" w:rsidRDefault="003A1A70" w:rsidP="003A1A70">
            <w:pPr>
              <w:jc w:val="center"/>
              <w:rPr>
                <w:rFonts w:ascii="Arial Narrow" w:hAnsi="Arial Narrow"/>
                <w:sz w:val="54"/>
                <w:szCs w:val="54"/>
              </w:rPr>
            </w:pPr>
            <w:r w:rsidRPr="000044D9">
              <w:rPr>
                <w:rFonts w:ascii="Arial Narrow" w:hAnsi="Arial Narrow"/>
                <w:sz w:val="54"/>
                <w:szCs w:val="54"/>
              </w:rPr>
              <w:t>slow</w:t>
            </w:r>
          </w:p>
        </w:tc>
        <w:tc>
          <w:tcPr>
            <w:tcW w:w="2698" w:type="dxa"/>
            <w:vAlign w:val="center"/>
          </w:tcPr>
          <w:p w14:paraId="6E5CD724" w14:textId="14069221" w:rsidR="003A1A70" w:rsidRPr="000044D9" w:rsidRDefault="003A1A70" w:rsidP="003A1A70">
            <w:pPr>
              <w:jc w:val="center"/>
              <w:rPr>
                <w:rFonts w:ascii="Arial Narrow" w:hAnsi="Arial Narrow"/>
                <w:sz w:val="54"/>
                <w:szCs w:val="54"/>
              </w:rPr>
            </w:pPr>
            <w:r w:rsidRPr="000044D9">
              <w:rPr>
                <w:rFonts w:ascii="Arial Narrow" w:hAnsi="Arial Narrow"/>
                <w:sz w:val="54"/>
                <w:szCs w:val="54"/>
              </w:rPr>
              <w:t>to anger,</w:t>
            </w:r>
          </w:p>
        </w:tc>
      </w:tr>
    </w:tbl>
    <w:p w14:paraId="6A441531" w14:textId="77777777" w:rsidR="003A1A70" w:rsidRPr="003A1A70" w:rsidRDefault="003A1A70" w:rsidP="000044D9">
      <w:pPr>
        <w:rPr>
          <w:rFonts w:cs="Arial"/>
          <w:sz w:val="20"/>
          <w:szCs w:val="20"/>
        </w:rPr>
      </w:pPr>
    </w:p>
    <w:p w14:paraId="6E5CD726" w14:textId="0E3D8C82" w:rsidR="000044D9" w:rsidRPr="0027350A" w:rsidRDefault="000044D9" w:rsidP="000044D9">
      <w:pPr>
        <w:rPr>
          <w:rFonts w:cs="Arial"/>
          <w:sz w:val="28"/>
          <w:szCs w:val="28"/>
        </w:rPr>
      </w:pPr>
      <w:r w:rsidRPr="0027350A">
        <w:rPr>
          <w:rFonts w:cs="Arial"/>
          <w:sz w:val="28"/>
          <w:szCs w:val="28"/>
        </w:rPr>
        <w:t>Red Cycle Verse Activity 24 CSB</w:t>
      </w:r>
    </w:p>
    <w:p w14:paraId="6E5CD727" w14:textId="77777777" w:rsidR="000044D9" w:rsidRDefault="000044D9"/>
    <w:p w14:paraId="6E5CD728" w14:textId="77777777" w:rsidR="000044D9" w:rsidRDefault="000044D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97"/>
        <w:gridCol w:w="2697"/>
        <w:gridCol w:w="2698"/>
        <w:gridCol w:w="2698"/>
      </w:tblGrid>
      <w:tr w:rsidR="003A1A70" w:rsidRPr="000044D9" w14:paraId="6E5CD72F" w14:textId="77777777" w:rsidTr="00317903">
        <w:tc>
          <w:tcPr>
            <w:tcW w:w="2697" w:type="dxa"/>
            <w:vAlign w:val="center"/>
          </w:tcPr>
          <w:p w14:paraId="465DFCF5" w14:textId="77777777" w:rsidR="003A1A70" w:rsidRPr="000044D9" w:rsidRDefault="003A1A70" w:rsidP="003A1A70">
            <w:pPr>
              <w:jc w:val="center"/>
              <w:rPr>
                <w:rFonts w:ascii="Arial Narrow" w:hAnsi="Arial Narrow"/>
                <w:sz w:val="54"/>
                <w:szCs w:val="54"/>
              </w:rPr>
            </w:pPr>
            <w:r w:rsidRPr="000044D9">
              <w:rPr>
                <w:rFonts w:ascii="Arial Narrow" w:hAnsi="Arial Narrow"/>
                <w:sz w:val="54"/>
                <w:szCs w:val="54"/>
              </w:rPr>
              <w:t>My</w:t>
            </w:r>
          </w:p>
          <w:p w14:paraId="6E5CD72A" w14:textId="1EBE15CD" w:rsidR="003A1A70" w:rsidRPr="000044D9" w:rsidRDefault="003A1A70" w:rsidP="003A1A70">
            <w:pPr>
              <w:jc w:val="center"/>
              <w:rPr>
                <w:rFonts w:ascii="Arial Narrow" w:hAnsi="Arial Narrow"/>
                <w:sz w:val="54"/>
                <w:szCs w:val="54"/>
              </w:rPr>
            </w:pPr>
            <w:r w:rsidRPr="000044D9">
              <w:rPr>
                <w:rFonts w:ascii="Arial Narrow" w:hAnsi="Arial Narrow"/>
                <w:sz w:val="54"/>
                <w:szCs w:val="54"/>
              </w:rPr>
              <w:t>dear</w:t>
            </w:r>
          </w:p>
        </w:tc>
        <w:tc>
          <w:tcPr>
            <w:tcW w:w="2697" w:type="dxa"/>
            <w:vAlign w:val="center"/>
          </w:tcPr>
          <w:p w14:paraId="6E5CD72C" w14:textId="13B1C8C0" w:rsidR="003A1A70" w:rsidRPr="000044D9" w:rsidRDefault="003A1A70" w:rsidP="003A1A70">
            <w:pPr>
              <w:jc w:val="center"/>
              <w:rPr>
                <w:rFonts w:ascii="Arial Narrow" w:hAnsi="Arial Narrow"/>
                <w:sz w:val="54"/>
                <w:szCs w:val="54"/>
              </w:rPr>
            </w:pPr>
            <w:r>
              <w:rPr>
                <w:rFonts w:ascii="Arial Narrow" w:hAnsi="Arial Narrow"/>
                <w:sz w:val="54"/>
                <w:szCs w:val="54"/>
              </w:rPr>
              <w:t>brothers and sisters</w:t>
            </w:r>
          </w:p>
        </w:tc>
        <w:tc>
          <w:tcPr>
            <w:tcW w:w="2698" w:type="dxa"/>
            <w:vAlign w:val="center"/>
          </w:tcPr>
          <w:p w14:paraId="6E5CD72D" w14:textId="0F188E3B" w:rsidR="003A1A70" w:rsidRPr="000044D9" w:rsidRDefault="003A1A70" w:rsidP="003A1A70">
            <w:pPr>
              <w:jc w:val="center"/>
              <w:rPr>
                <w:rFonts w:ascii="Arial Narrow" w:hAnsi="Arial Narrow"/>
                <w:sz w:val="54"/>
                <w:szCs w:val="54"/>
              </w:rPr>
            </w:pPr>
            <w:r w:rsidRPr="000044D9">
              <w:rPr>
                <w:rFonts w:ascii="Arial Narrow" w:hAnsi="Arial Narrow"/>
                <w:sz w:val="54"/>
                <w:szCs w:val="54"/>
              </w:rPr>
              <w:t>understand this:</w:t>
            </w:r>
          </w:p>
        </w:tc>
        <w:tc>
          <w:tcPr>
            <w:tcW w:w="2698" w:type="dxa"/>
            <w:vAlign w:val="center"/>
          </w:tcPr>
          <w:p w14:paraId="6E5CD72E" w14:textId="11B91B07" w:rsidR="003A1A70" w:rsidRPr="000044D9" w:rsidRDefault="003A1A70" w:rsidP="003A1A70">
            <w:pPr>
              <w:jc w:val="center"/>
              <w:rPr>
                <w:rFonts w:ascii="Arial Narrow" w:hAnsi="Arial Narrow"/>
                <w:sz w:val="54"/>
                <w:szCs w:val="54"/>
              </w:rPr>
            </w:pPr>
            <w:r w:rsidRPr="000044D9">
              <w:rPr>
                <w:rFonts w:ascii="Arial Narrow" w:hAnsi="Arial Narrow"/>
                <w:sz w:val="54"/>
                <w:szCs w:val="54"/>
              </w:rPr>
              <w:t>Everyone</w:t>
            </w:r>
          </w:p>
        </w:tc>
      </w:tr>
      <w:tr w:rsidR="003A1A70" w:rsidRPr="000044D9" w14:paraId="6E5CD734" w14:textId="77777777" w:rsidTr="00317903">
        <w:tc>
          <w:tcPr>
            <w:tcW w:w="2697" w:type="dxa"/>
            <w:vAlign w:val="center"/>
          </w:tcPr>
          <w:p w14:paraId="6E5CD730" w14:textId="31530A2E" w:rsidR="003A1A70" w:rsidRPr="000044D9" w:rsidRDefault="003A1A70" w:rsidP="003A1A70">
            <w:pPr>
              <w:jc w:val="center"/>
              <w:rPr>
                <w:rFonts w:ascii="Arial Narrow" w:hAnsi="Arial Narrow"/>
                <w:sz w:val="54"/>
                <w:szCs w:val="54"/>
              </w:rPr>
            </w:pPr>
            <w:r>
              <w:rPr>
                <w:rFonts w:ascii="Arial Narrow" w:hAnsi="Arial Narrow"/>
                <w:sz w:val="54"/>
                <w:szCs w:val="54"/>
              </w:rPr>
              <w:t>should</w:t>
            </w:r>
            <w:r w:rsidRPr="000044D9">
              <w:rPr>
                <w:rFonts w:ascii="Arial Narrow" w:hAnsi="Arial Narrow"/>
                <w:sz w:val="54"/>
                <w:szCs w:val="54"/>
              </w:rPr>
              <w:t xml:space="preserve"> be</w:t>
            </w:r>
          </w:p>
        </w:tc>
        <w:tc>
          <w:tcPr>
            <w:tcW w:w="2697" w:type="dxa"/>
            <w:vAlign w:val="center"/>
          </w:tcPr>
          <w:p w14:paraId="6E5CD731" w14:textId="5C7325C6" w:rsidR="003A1A70" w:rsidRPr="000044D9" w:rsidRDefault="003A1A70" w:rsidP="003A1A70">
            <w:pPr>
              <w:jc w:val="center"/>
              <w:rPr>
                <w:rFonts w:ascii="Arial Narrow" w:hAnsi="Arial Narrow"/>
                <w:sz w:val="54"/>
                <w:szCs w:val="54"/>
              </w:rPr>
            </w:pPr>
            <w:r w:rsidRPr="000044D9">
              <w:rPr>
                <w:rFonts w:ascii="Arial Narrow" w:hAnsi="Arial Narrow"/>
                <w:sz w:val="54"/>
                <w:szCs w:val="54"/>
              </w:rPr>
              <w:t>quick</w:t>
            </w:r>
          </w:p>
        </w:tc>
        <w:tc>
          <w:tcPr>
            <w:tcW w:w="2698" w:type="dxa"/>
            <w:vAlign w:val="center"/>
          </w:tcPr>
          <w:p w14:paraId="6E5CD732" w14:textId="00F088C1" w:rsidR="003A1A70" w:rsidRPr="000044D9" w:rsidRDefault="003A1A70" w:rsidP="003A1A70">
            <w:pPr>
              <w:jc w:val="center"/>
              <w:rPr>
                <w:rFonts w:ascii="Arial Narrow" w:hAnsi="Arial Narrow"/>
                <w:sz w:val="54"/>
                <w:szCs w:val="54"/>
              </w:rPr>
            </w:pPr>
            <w:r w:rsidRPr="000044D9">
              <w:rPr>
                <w:rFonts w:ascii="Arial Narrow" w:hAnsi="Arial Narrow"/>
                <w:sz w:val="54"/>
                <w:szCs w:val="54"/>
              </w:rPr>
              <w:t xml:space="preserve">to </w:t>
            </w:r>
            <w:r>
              <w:rPr>
                <w:rFonts w:ascii="Arial Narrow" w:hAnsi="Arial Narrow"/>
                <w:sz w:val="54"/>
                <w:szCs w:val="54"/>
              </w:rPr>
              <w:t>listen</w:t>
            </w:r>
            <w:r w:rsidRPr="000044D9">
              <w:rPr>
                <w:rFonts w:ascii="Arial Narrow" w:hAnsi="Arial Narrow"/>
                <w:sz w:val="54"/>
                <w:szCs w:val="54"/>
              </w:rPr>
              <w:t>,</w:t>
            </w:r>
          </w:p>
        </w:tc>
        <w:tc>
          <w:tcPr>
            <w:tcW w:w="2698" w:type="dxa"/>
            <w:vAlign w:val="center"/>
          </w:tcPr>
          <w:p w14:paraId="6E5CD733" w14:textId="7052BB33" w:rsidR="003A1A70" w:rsidRPr="000044D9" w:rsidRDefault="003A1A70" w:rsidP="003A1A70">
            <w:pPr>
              <w:jc w:val="center"/>
              <w:rPr>
                <w:rFonts w:ascii="Arial Narrow" w:hAnsi="Arial Narrow"/>
                <w:sz w:val="54"/>
                <w:szCs w:val="54"/>
              </w:rPr>
            </w:pPr>
            <w:r w:rsidRPr="000044D9">
              <w:rPr>
                <w:rFonts w:ascii="Arial Narrow" w:hAnsi="Arial Narrow"/>
                <w:sz w:val="54"/>
                <w:szCs w:val="54"/>
              </w:rPr>
              <w:t>slow</w:t>
            </w:r>
          </w:p>
        </w:tc>
      </w:tr>
      <w:tr w:rsidR="003A1A70" w:rsidRPr="000044D9" w14:paraId="6E5CD739" w14:textId="77777777" w:rsidTr="00317903">
        <w:tc>
          <w:tcPr>
            <w:tcW w:w="2697" w:type="dxa"/>
            <w:vAlign w:val="center"/>
          </w:tcPr>
          <w:p w14:paraId="6E5CD735" w14:textId="484E3976" w:rsidR="003A1A70" w:rsidRPr="000044D9" w:rsidRDefault="003A1A70" w:rsidP="003A1A70">
            <w:pPr>
              <w:jc w:val="center"/>
              <w:rPr>
                <w:rFonts w:ascii="Arial Narrow" w:hAnsi="Arial Narrow"/>
                <w:sz w:val="54"/>
                <w:szCs w:val="54"/>
              </w:rPr>
            </w:pPr>
            <w:r w:rsidRPr="000044D9">
              <w:rPr>
                <w:rFonts w:ascii="Arial Narrow" w:hAnsi="Arial Narrow"/>
                <w:sz w:val="54"/>
                <w:szCs w:val="54"/>
              </w:rPr>
              <w:t>to speak,</w:t>
            </w:r>
          </w:p>
        </w:tc>
        <w:tc>
          <w:tcPr>
            <w:tcW w:w="2697" w:type="dxa"/>
            <w:vAlign w:val="center"/>
          </w:tcPr>
          <w:p w14:paraId="6E5CD736" w14:textId="08934A14" w:rsidR="003A1A70" w:rsidRPr="000044D9" w:rsidRDefault="003A1A70" w:rsidP="003A1A70">
            <w:pPr>
              <w:jc w:val="center"/>
              <w:rPr>
                <w:rFonts w:ascii="Arial Narrow" w:hAnsi="Arial Narrow"/>
                <w:sz w:val="54"/>
                <w:szCs w:val="54"/>
              </w:rPr>
            </w:pPr>
            <w:r w:rsidRPr="000044D9">
              <w:rPr>
                <w:rFonts w:ascii="Arial Narrow" w:hAnsi="Arial Narrow"/>
                <w:sz w:val="54"/>
                <w:szCs w:val="54"/>
              </w:rPr>
              <w:t>and</w:t>
            </w:r>
          </w:p>
        </w:tc>
        <w:tc>
          <w:tcPr>
            <w:tcW w:w="2698" w:type="dxa"/>
            <w:vAlign w:val="center"/>
          </w:tcPr>
          <w:p w14:paraId="6E5CD737" w14:textId="737ECF78" w:rsidR="003A1A70" w:rsidRPr="000044D9" w:rsidRDefault="003A1A70" w:rsidP="003A1A70">
            <w:pPr>
              <w:jc w:val="center"/>
              <w:rPr>
                <w:rFonts w:ascii="Arial Narrow" w:hAnsi="Arial Narrow"/>
                <w:sz w:val="54"/>
                <w:szCs w:val="54"/>
              </w:rPr>
            </w:pPr>
            <w:r w:rsidRPr="000044D9">
              <w:rPr>
                <w:rFonts w:ascii="Arial Narrow" w:hAnsi="Arial Narrow"/>
                <w:sz w:val="54"/>
                <w:szCs w:val="54"/>
              </w:rPr>
              <w:t>slow</w:t>
            </w:r>
          </w:p>
        </w:tc>
        <w:tc>
          <w:tcPr>
            <w:tcW w:w="2698" w:type="dxa"/>
            <w:vAlign w:val="center"/>
          </w:tcPr>
          <w:p w14:paraId="6E5CD738" w14:textId="4AF5B22B" w:rsidR="003A1A70" w:rsidRPr="000044D9" w:rsidRDefault="003A1A70" w:rsidP="003A1A70">
            <w:pPr>
              <w:jc w:val="center"/>
              <w:rPr>
                <w:rFonts w:ascii="Arial Narrow" w:hAnsi="Arial Narrow"/>
                <w:sz w:val="54"/>
                <w:szCs w:val="54"/>
              </w:rPr>
            </w:pPr>
            <w:r w:rsidRPr="000044D9">
              <w:rPr>
                <w:rFonts w:ascii="Arial Narrow" w:hAnsi="Arial Narrow"/>
                <w:sz w:val="54"/>
                <w:szCs w:val="54"/>
              </w:rPr>
              <w:t>to anger,</w:t>
            </w:r>
          </w:p>
        </w:tc>
      </w:tr>
    </w:tbl>
    <w:p w14:paraId="4FF5C0E5" w14:textId="77777777" w:rsidR="003A1A70" w:rsidRPr="003A1A70" w:rsidRDefault="003A1A70" w:rsidP="000044D9">
      <w:pPr>
        <w:rPr>
          <w:rFonts w:cs="Arial"/>
          <w:sz w:val="20"/>
          <w:szCs w:val="20"/>
        </w:rPr>
      </w:pPr>
      <w:bookmarkStart w:id="0" w:name="_GoBack"/>
      <w:bookmarkEnd w:id="0"/>
    </w:p>
    <w:p w14:paraId="6E5CD73A" w14:textId="50EDDAF5" w:rsidR="000044D9" w:rsidRPr="0027350A" w:rsidRDefault="000044D9" w:rsidP="000044D9">
      <w:pPr>
        <w:rPr>
          <w:rFonts w:cs="Arial"/>
          <w:sz w:val="28"/>
          <w:szCs w:val="28"/>
        </w:rPr>
      </w:pPr>
      <w:r w:rsidRPr="0027350A">
        <w:rPr>
          <w:rFonts w:cs="Arial"/>
          <w:sz w:val="28"/>
          <w:szCs w:val="28"/>
        </w:rPr>
        <w:t>Red Cycle Verse Activity 24 CSB</w:t>
      </w:r>
    </w:p>
    <w:p w14:paraId="6E5CD73B" w14:textId="77777777" w:rsidR="000044D9" w:rsidRDefault="000044D9"/>
    <w:sectPr w:rsidR="000044D9" w:rsidSect="000044D9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057F"/>
    <w:rsid w:val="000044D9"/>
    <w:rsid w:val="0027350A"/>
    <w:rsid w:val="003A1A70"/>
    <w:rsid w:val="00AC5C30"/>
    <w:rsid w:val="00BB74E5"/>
    <w:rsid w:val="00D80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5CD6ED"/>
  <w15:chartTrackingRefBased/>
  <w15:docId w15:val="{C9FCAB70-7401-4B11-8A5A-B92AD8423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B74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805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86DE1D98AE54428F6DE88C649153EC" ma:contentTypeVersion="8" ma:contentTypeDescription="Create a new document." ma:contentTypeScope="" ma:versionID="49e08fd09f46388f58b3ab646f4ada6a">
  <xsd:schema xmlns:xsd="http://www.w3.org/2001/XMLSchema" xmlns:xs="http://www.w3.org/2001/XMLSchema" xmlns:p="http://schemas.microsoft.com/office/2006/metadata/properties" xmlns:ns2="4b550c15-1f7c-42b2-9545-c73b09259141" targetNamespace="http://schemas.microsoft.com/office/2006/metadata/properties" ma:root="true" ma:fieldsID="4d4b89af98e13f3953dcd0d79c66f775" ns2:_="">
    <xsd:import namespace="4b550c15-1f7c-42b2-9545-c73b092591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550c15-1f7c-42b2-9545-c73b09259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314A1A9-3B78-4935-99EE-A57E5E6D4C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D99C12-3EA9-42E6-9052-FEA6B0EF26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550c15-1f7c-42b2-9545-c73b092591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13FA1F-771E-488C-8647-0CEE632F4E8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91</Words>
  <Characters>524</Characters>
  <Application>Microsoft Office Word</Application>
  <DocSecurity>0</DocSecurity>
  <Lines>4</Lines>
  <Paragraphs>1</Paragraphs>
  <ScaleCrop>false</ScaleCrop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Smith</dc:creator>
  <cp:keywords/>
  <dc:description/>
  <cp:lastModifiedBy>Julie Smith</cp:lastModifiedBy>
  <cp:revision>4</cp:revision>
  <dcterms:created xsi:type="dcterms:W3CDTF">2017-06-07T19:04:00Z</dcterms:created>
  <dcterms:modified xsi:type="dcterms:W3CDTF">2019-09-16T20:45:00Z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0x010100E786DE1D98AE54428F6DE88C649153EC</vt:lpwstr>
  </property>
</Properties>
</file>